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8522F8" w:rsidTr="008522F8">
        <w:trPr>
          <w:trHeight w:val="812"/>
        </w:trPr>
        <w:tc>
          <w:tcPr>
            <w:tcW w:w="4361" w:type="dxa"/>
          </w:tcPr>
          <w:p w:rsidR="00041240" w:rsidRPr="008522F8" w:rsidRDefault="00C64A3E" w:rsidP="00C64A3E">
            <w:pPr>
              <w:jc w:val="both"/>
              <w:rPr>
                <w:b/>
                <w:sz w:val="26"/>
                <w:szCs w:val="26"/>
              </w:rPr>
            </w:pPr>
            <w:r w:rsidRPr="008522F8">
              <w:rPr>
                <w:b/>
                <w:sz w:val="26"/>
                <w:szCs w:val="26"/>
              </w:rPr>
              <w:t xml:space="preserve">О внесении изменений </w:t>
            </w:r>
            <w:r w:rsidRPr="008522F8">
              <w:rPr>
                <w:b/>
                <w:sz w:val="26"/>
                <w:szCs w:val="26"/>
              </w:rPr>
              <w:br/>
              <w:t xml:space="preserve">в постановление администрации муниципального района «Грайворонский район» Белгородской области </w:t>
            </w:r>
            <w:r w:rsidRPr="008522F8">
              <w:rPr>
                <w:b/>
                <w:sz w:val="26"/>
                <w:szCs w:val="26"/>
              </w:rPr>
              <w:br/>
              <w:t>от 23 декабря 2016 года №421</w:t>
            </w:r>
          </w:p>
        </w:tc>
        <w:tc>
          <w:tcPr>
            <w:tcW w:w="4520" w:type="dxa"/>
          </w:tcPr>
          <w:p w:rsidR="00041240" w:rsidRPr="008522F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8522F8" w:rsidRPr="008522F8" w:rsidRDefault="008522F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C64A3E" w:rsidRPr="008522F8" w:rsidRDefault="00C64A3E" w:rsidP="00C64A3E">
      <w:pPr>
        <w:ind w:firstLine="709"/>
        <w:jc w:val="both"/>
        <w:rPr>
          <w:b/>
          <w:sz w:val="26"/>
          <w:szCs w:val="26"/>
        </w:rPr>
      </w:pPr>
      <w:r w:rsidRPr="008522F8">
        <w:rPr>
          <w:sz w:val="26"/>
          <w:szCs w:val="26"/>
        </w:rPr>
        <w:t xml:space="preserve">В соответствии с распоряжением Правительства Российской Федерации </w:t>
      </w:r>
      <w:r w:rsidR="008522F8">
        <w:rPr>
          <w:sz w:val="26"/>
          <w:szCs w:val="26"/>
        </w:rPr>
        <w:br/>
      </w:r>
      <w:r w:rsidRPr="008522F8">
        <w:rPr>
          <w:sz w:val="26"/>
          <w:szCs w:val="26"/>
        </w:rPr>
        <w:t xml:space="preserve">от 30 января 2021 года №208-р </w:t>
      </w:r>
      <w:proofErr w:type="spellStart"/>
      <w:proofErr w:type="gramStart"/>
      <w:r w:rsidRPr="008522F8">
        <w:rPr>
          <w:b/>
          <w:sz w:val="26"/>
          <w:szCs w:val="26"/>
        </w:rPr>
        <w:t>п</w:t>
      </w:r>
      <w:proofErr w:type="spellEnd"/>
      <w:proofErr w:type="gramEnd"/>
      <w:r w:rsidRPr="008522F8">
        <w:rPr>
          <w:b/>
          <w:sz w:val="26"/>
          <w:szCs w:val="26"/>
        </w:rPr>
        <w:t xml:space="preserve"> о с т а </w:t>
      </w:r>
      <w:proofErr w:type="spellStart"/>
      <w:r w:rsidRPr="008522F8">
        <w:rPr>
          <w:b/>
          <w:sz w:val="26"/>
          <w:szCs w:val="26"/>
        </w:rPr>
        <w:t>н</w:t>
      </w:r>
      <w:proofErr w:type="spellEnd"/>
      <w:r w:rsidRPr="008522F8">
        <w:rPr>
          <w:b/>
          <w:sz w:val="26"/>
          <w:szCs w:val="26"/>
        </w:rPr>
        <w:t xml:space="preserve"> о в л я ю:</w:t>
      </w:r>
    </w:p>
    <w:p w:rsidR="00765144" w:rsidRPr="008522F8" w:rsidRDefault="00765144" w:rsidP="00C64A3E">
      <w:pPr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>1. Внести следующие изменения в постановление администрации муниципального района «Грайворонский район» Белгородской области от 23 декабря 2016 года № 421 «Об утверждении порядка и условий размещения объектов нестационарной торговли на территории Грайворонского района»:</w:t>
      </w:r>
    </w:p>
    <w:p w:rsidR="00C64A3E" w:rsidRPr="008522F8" w:rsidRDefault="00765144" w:rsidP="0076514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>-</w:t>
      </w:r>
      <w:r w:rsidRPr="008522F8">
        <w:rPr>
          <w:sz w:val="26"/>
          <w:szCs w:val="26"/>
        </w:rPr>
        <w:tab/>
        <w:t>в п</w:t>
      </w:r>
      <w:r w:rsidR="00C64A3E" w:rsidRPr="008522F8">
        <w:rPr>
          <w:sz w:val="26"/>
          <w:szCs w:val="26"/>
        </w:rPr>
        <w:t>реамбул</w:t>
      </w:r>
      <w:r w:rsidRPr="008522F8">
        <w:rPr>
          <w:sz w:val="26"/>
          <w:szCs w:val="26"/>
        </w:rPr>
        <w:t>е</w:t>
      </w:r>
      <w:r w:rsidR="00C64A3E" w:rsidRPr="008522F8">
        <w:rPr>
          <w:sz w:val="26"/>
          <w:szCs w:val="26"/>
        </w:rPr>
        <w:t xml:space="preserve"> </w:t>
      </w:r>
      <w:r w:rsidRPr="008522F8">
        <w:rPr>
          <w:sz w:val="26"/>
          <w:szCs w:val="26"/>
        </w:rPr>
        <w:t xml:space="preserve">вышеназванного </w:t>
      </w:r>
      <w:r w:rsidR="00C64A3E" w:rsidRPr="008522F8">
        <w:rPr>
          <w:sz w:val="26"/>
          <w:szCs w:val="26"/>
        </w:rPr>
        <w:t>постановления</w:t>
      </w:r>
      <w:r w:rsidRPr="008522F8">
        <w:rPr>
          <w:sz w:val="26"/>
          <w:szCs w:val="26"/>
        </w:rPr>
        <w:t xml:space="preserve"> </w:t>
      </w:r>
      <w:r w:rsidR="00C64A3E" w:rsidRPr="008522F8">
        <w:rPr>
          <w:sz w:val="26"/>
          <w:szCs w:val="26"/>
        </w:rPr>
        <w:t>после слов «Федеральным законом от 28 декабря 2009 года № 381-ФЗ «Об основах государственного регулирования торговой деятельности в Российской Федерации» дополнить словами «</w:t>
      </w:r>
      <w:r w:rsidRPr="008522F8">
        <w:rPr>
          <w:sz w:val="26"/>
          <w:szCs w:val="26"/>
        </w:rPr>
        <w:t>,</w:t>
      </w:r>
      <w:r w:rsidR="000B60D0">
        <w:rPr>
          <w:sz w:val="26"/>
          <w:szCs w:val="26"/>
        </w:rPr>
        <w:t xml:space="preserve"> </w:t>
      </w:r>
      <w:r w:rsidR="00C64A3E" w:rsidRPr="008522F8">
        <w:rPr>
          <w:sz w:val="26"/>
          <w:szCs w:val="26"/>
        </w:rPr>
        <w:t xml:space="preserve">распоряжением Правительства Российской Федерации от 30 января 2021 года </w:t>
      </w:r>
      <w:r w:rsidR="008522F8">
        <w:rPr>
          <w:sz w:val="26"/>
          <w:szCs w:val="26"/>
        </w:rPr>
        <w:br/>
      </w:r>
      <w:r w:rsidR="00C64A3E" w:rsidRPr="008522F8">
        <w:rPr>
          <w:sz w:val="26"/>
          <w:szCs w:val="26"/>
        </w:rPr>
        <w:t>№ 208-р»</w:t>
      </w:r>
      <w:r w:rsidRPr="008522F8">
        <w:rPr>
          <w:sz w:val="26"/>
          <w:szCs w:val="26"/>
        </w:rPr>
        <w:t>, далее – по тексту</w:t>
      </w:r>
      <w:r w:rsidR="00C64A3E" w:rsidRPr="008522F8">
        <w:rPr>
          <w:sz w:val="26"/>
          <w:szCs w:val="26"/>
        </w:rPr>
        <w:t>;</w:t>
      </w:r>
    </w:p>
    <w:p w:rsidR="00C64A3E" w:rsidRPr="008522F8" w:rsidRDefault="00765144" w:rsidP="0076514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>-</w:t>
      </w:r>
      <w:r w:rsidRPr="008522F8">
        <w:rPr>
          <w:sz w:val="26"/>
          <w:szCs w:val="26"/>
        </w:rPr>
        <w:tab/>
        <w:t>в</w:t>
      </w:r>
      <w:r w:rsidR="00C64A3E" w:rsidRPr="008522F8">
        <w:rPr>
          <w:sz w:val="26"/>
          <w:szCs w:val="26"/>
        </w:rPr>
        <w:t xml:space="preserve"> пункте 2 </w:t>
      </w:r>
      <w:r w:rsidRPr="008522F8">
        <w:rPr>
          <w:sz w:val="26"/>
          <w:szCs w:val="26"/>
        </w:rPr>
        <w:t xml:space="preserve">вышеназванного </w:t>
      </w:r>
      <w:r w:rsidR="00C64A3E" w:rsidRPr="008522F8">
        <w:rPr>
          <w:sz w:val="26"/>
          <w:szCs w:val="26"/>
        </w:rPr>
        <w:t xml:space="preserve">постановления слова «управление экономики </w:t>
      </w:r>
      <w:r w:rsidR="008522F8">
        <w:rPr>
          <w:sz w:val="26"/>
          <w:szCs w:val="26"/>
        </w:rPr>
        <w:br/>
      </w:r>
      <w:r w:rsidR="00C64A3E" w:rsidRPr="008522F8">
        <w:rPr>
          <w:sz w:val="26"/>
          <w:szCs w:val="26"/>
        </w:rPr>
        <w:t>и сельского хозяйства администрации Грайворонского района (</w:t>
      </w:r>
      <w:proofErr w:type="spellStart"/>
      <w:r w:rsidR="00C64A3E" w:rsidRPr="008522F8">
        <w:rPr>
          <w:sz w:val="26"/>
          <w:szCs w:val="26"/>
        </w:rPr>
        <w:t>Ханюков</w:t>
      </w:r>
      <w:proofErr w:type="spellEnd"/>
      <w:r w:rsidR="00C64A3E" w:rsidRPr="008522F8">
        <w:rPr>
          <w:sz w:val="26"/>
          <w:szCs w:val="26"/>
        </w:rPr>
        <w:t xml:space="preserve"> А.В.)» заменить словами «заместителя главы администрации  Грайворонского городского округа по перспективному развитию - начальника управления АПК </w:t>
      </w:r>
      <w:proofErr w:type="spellStart"/>
      <w:r w:rsidR="00C64A3E" w:rsidRPr="008522F8">
        <w:rPr>
          <w:sz w:val="26"/>
          <w:szCs w:val="26"/>
        </w:rPr>
        <w:t>Ханюкова</w:t>
      </w:r>
      <w:proofErr w:type="spellEnd"/>
      <w:r w:rsidR="00C64A3E" w:rsidRPr="008522F8">
        <w:rPr>
          <w:sz w:val="26"/>
          <w:szCs w:val="26"/>
        </w:rPr>
        <w:t xml:space="preserve"> А.В.»;</w:t>
      </w:r>
    </w:p>
    <w:p w:rsidR="00C64A3E" w:rsidRPr="008522F8" w:rsidRDefault="008522F8" w:rsidP="00C64A3E">
      <w:pPr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>- в порядке</w:t>
      </w:r>
      <w:r w:rsidR="00C64A3E" w:rsidRPr="008522F8">
        <w:rPr>
          <w:sz w:val="26"/>
          <w:szCs w:val="26"/>
        </w:rPr>
        <w:t xml:space="preserve"> и условия</w:t>
      </w:r>
      <w:r w:rsidRPr="008522F8">
        <w:rPr>
          <w:sz w:val="26"/>
          <w:szCs w:val="26"/>
        </w:rPr>
        <w:t>х</w:t>
      </w:r>
      <w:r w:rsidR="00C64A3E" w:rsidRPr="008522F8">
        <w:rPr>
          <w:sz w:val="26"/>
          <w:szCs w:val="26"/>
        </w:rPr>
        <w:t xml:space="preserve"> размещения объектов нестационарной торговли </w:t>
      </w:r>
      <w:r w:rsidRPr="008522F8">
        <w:rPr>
          <w:sz w:val="26"/>
          <w:szCs w:val="26"/>
        </w:rPr>
        <w:br/>
      </w:r>
      <w:r w:rsidR="00C64A3E" w:rsidRPr="008522F8">
        <w:rPr>
          <w:sz w:val="26"/>
          <w:szCs w:val="26"/>
        </w:rPr>
        <w:t>на территории Грайворонского района</w:t>
      </w:r>
      <w:r w:rsidRPr="008522F8">
        <w:rPr>
          <w:sz w:val="26"/>
          <w:szCs w:val="26"/>
        </w:rPr>
        <w:t xml:space="preserve"> (далее - Порядок), утвержденном</w:t>
      </w:r>
      <w:r w:rsidR="00C64A3E" w:rsidRPr="008522F8">
        <w:rPr>
          <w:sz w:val="26"/>
          <w:szCs w:val="26"/>
        </w:rPr>
        <w:t xml:space="preserve"> </w:t>
      </w:r>
      <w:r w:rsidRPr="008522F8">
        <w:rPr>
          <w:sz w:val="26"/>
          <w:szCs w:val="26"/>
        </w:rPr>
        <w:br/>
      </w:r>
      <w:r w:rsidR="00C64A3E" w:rsidRPr="008522F8">
        <w:rPr>
          <w:sz w:val="26"/>
          <w:szCs w:val="26"/>
        </w:rPr>
        <w:t>в пункте 1</w:t>
      </w:r>
      <w:r w:rsidRPr="008522F8">
        <w:rPr>
          <w:sz w:val="26"/>
          <w:szCs w:val="26"/>
        </w:rPr>
        <w:t xml:space="preserve"> вышеназванного</w:t>
      </w:r>
      <w:r w:rsidR="00C64A3E" w:rsidRPr="008522F8">
        <w:rPr>
          <w:sz w:val="26"/>
          <w:szCs w:val="26"/>
        </w:rPr>
        <w:t xml:space="preserve"> постановления:</w:t>
      </w:r>
    </w:p>
    <w:p w:rsidR="00C64A3E" w:rsidRPr="008522F8" w:rsidRDefault="00C64A3E" w:rsidP="00C64A3E">
      <w:pPr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>раздел 2 Порядка</w:t>
      </w:r>
      <w:r w:rsidR="008522F8" w:rsidRPr="008522F8">
        <w:rPr>
          <w:sz w:val="26"/>
          <w:szCs w:val="26"/>
        </w:rPr>
        <w:t xml:space="preserve"> дополнить</w:t>
      </w:r>
      <w:r w:rsidRPr="008522F8">
        <w:rPr>
          <w:sz w:val="26"/>
          <w:szCs w:val="26"/>
        </w:rPr>
        <w:t xml:space="preserve"> пунктом 2.5. следующего содержания:</w:t>
      </w:r>
    </w:p>
    <w:p w:rsidR="00C64A3E" w:rsidRPr="008522F8" w:rsidRDefault="00C64A3E" w:rsidP="00C64A3E">
      <w:pPr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>«2.5. Продление договора на размещение нестационарного торгового объекта осуществляется без проведения аукциона».</w:t>
      </w:r>
    </w:p>
    <w:p w:rsidR="00D06390" w:rsidRPr="008522F8" w:rsidRDefault="00D06390" w:rsidP="00C64A3E">
      <w:pPr>
        <w:ind w:firstLine="709"/>
        <w:jc w:val="both"/>
        <w:rPr>
          <w:sz w:val="26"/>
          <w:szCs w:val="26"/>
        </w:rPr>
      </w:pPr>
      <w:r w:rsidRPr="008522F8">
        <w:rPr>
          <w:sz w:val="26"/>
          <w:szCs w:val="26"/>
        </w:rPr>
        <w:t xml:space="preserve">2. Опубликовать настоящее постановление в газете «Родной край» </w:t>
      </w:r>
      <w:r w:rsidRPr="008522F8">
        <w:rPr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8522F8">
        <w:rPr>
          <w:sz w:val="26"/>
          <w:szCs w:val="26"/>
        </w:rPr>
        <w:t>graivoron.ru</w:t>
      </w:r>
      <w:proofErr w:type="spellEnd"/>
      <w:r w:rsidRPr="008522F8">
        <w:rPr>
          <w:sz w:val="26"/>
          <w:szCs w:val="26"/>
        </w:rPr>
        <w:t>).</w:t>
      </w:r>
    </w:p>
    <w:p w:rsidR="00D06390" w:rsidRPr="008522F8" w:rsidRDefault="00D06390" w:rsidP="00D06390">
      <w:pPr>
        <w:ind w:right="-1" w:firstLine="709"/>
        <w:jc w:val="both"/>
        <w:rPr>
          <w:sz w:val="26"/>
          <w:szCs w:val="26"/>
        </w:rPr>
      </w:pPr>
    </w:p>
    <w:p w:rsidR="00FC748B" w:rsidRPr="008522F8" w:rsidRDefault="00FC748B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522F8" w:rsidTr="00B90B3D">
        <w:tc>
          <w:tcPr>
            <w:tcW w:w="4926" w:type="dxa"/>
          </w:tcPr>
          <w:p w:rsidR="00041240" w:rsidRPr="008522F8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8522F8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522F8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8522F8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8522F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8522F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C4" w:rsidRDefault="00EC7BC4" w:rsidP="00D47252">
      <w:r>
        <w:separator/>
      </w:r>
    </w:p>
  </w:endnote>
  <w:endnote w:type="continuationSeparator" w:id="0">
    <w:p w:rsidR="00EC7BC4" w:rsidRDefault="00EC7BC4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C4" w:rsidRDefault="00EC7BC4" w:rsidP="00D47252">
      <w:r>
        <w:separator/>
      </w:r>
    </w:p>
  </w:footnote>
  <w:footnote w:type="continuationSeparator" w:id="0">
    <w:p w:rsidR="00EC7BC4" w:rsidRDefault="00EC7BC4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91870">
        <w:pPr>
          <w:pStyle w:val="a7"/>
          <w:jc w:val="center"/>
        </w:pPr>
        <w:fldSimple w:instr=" PAGE   \* MERGEFORMAT ">
          <w:r w:rsidR="008522F8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B60D0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C6DD6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65144"/>
    <w:rsid w:val="007D1962"/>
    <w:rsid w:val="007E1BE7"/>
    <w:rsid w:val="007F4FB0"/>
    <w:rsid w:val="007F583A"/>
    <w:rsid w:val="007F739F"/>
    <w:rsid w:val="00822888"/>
    <w:rsid w:val="00824A07"/>
    <w:rsid w:val="008522F8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36C7A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65401"/>
    <w:rsid w:val="00B90B3D"/>
    <w:rsid w:val="00B91870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64A3E"/>
    <w:rsid w:val="00C843A5"/>
    <w:rsid w:val="00CE571E"/>
    <w:rsid w:val="00CE6CCB"/>
    <w:rsid w:val="00CE7826"/>
    <w:rsid w:val="00CF7233"/>
    <w:rsid w:val="00D04C24"/>
    <w:rsid w:val="00D06390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B7809"/>
    <w:rsid w:val="00EC7BC4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E7E5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64A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A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3E08-9BD4-429C-8DB0-81C10730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2021-04-09T11:46:00Z</cp:lastPrinted>
  <dcterms:created xsi:type="dcterms:W3CDTF">2021-04-09T11:20:00Z</dcterms:created>
  <dcterms:modified xsi:type="dcterms:W3CDTF">2021-04-09T11:48:00Z</dcterms:modified>
</cp:coreProperties>
</file>